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E6" w:rsidRDefault="006D44E6" w:rsidP="006D44E6">
      <w:pPr>
        <w:rPr>
          <w:rFonts w:ascii="ＭＳ 明朝" w:eastAsia="ＭＳ 明朝" w:hAnsi="Century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第２９号様式（第８０条関係）</w:t>
      </w:r>
    </w:p>
    <w:p w:rsidR="006D44E6" w:rsidRDefault="006D44E6" w:rsidP="006D44E6">
      <w:pPr>
        <w:spacing w:afterLines="20" w:after="48"/>
        <w:jc w:val="center"/>
        <w:rPr>
          <w:rFonts w:ascii="ＭＳ 明朝" w:eastAsia="ＭＳ 明朝" w:hAnsi="Century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消防用設備等又は特殊消防用設備等設置計画書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6"/>
        <w:gridCol w:w="4706"/>
      </w:tblGrid>
      <w:tr w:rsidR="006D44E6" w:rsidTr="004852A5">
        <w:trPr>
          <w:trHeight w:val="283"/>
          <w:jc w:val="center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（宛先）京都市消防局長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日</w:t>
            </w:r>
          </w:p>
        </w:tc>
      </w:tr>
      <w:tr w:rsidR="006D44E6" w:rsidTr="004852A5">
        <w:trPr>
          <w:trHeight w:val="1130"/>
          <w:jc w:val="center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6" w:rsidRDefault="006D44E6">
            <w:pPr>
              <w:snapToGrid w:val="0"/>
              <w:spacing w:beforeLines="20" w:before="48" w:line="24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届出者の住所（</w:t>
            </w:r>
            <w:r>
              <w:rPr>
                <w:rFonts w:ascii="Century" w:eastAsia="ＭＳ 明朝" w:hAnsi="Century" w:cs="Times New Roman" w:hint="eastAsia"/>
                <w:color w:val="000000"/>
                <w:spacing w:val="-10"/>
                <w:szCs w:val="21"/>
              </w:rPr>
              <w:t>法人にあっては，主たる事業所の所在地）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6" w:rsidRDefault="006D44E6">
            <w:pPr>
              <w:snapToGrid w:val="0"/>
              <w:spacing w:beforeLines="20" w:before="48" w:line="240" w:lineRule="exac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届出者の氏名（法人にあっては，名称及び代表者名）</w:t>
            </w:r>
          </w:p>
          <w:p w:rsidR="006D44E6" w:rsidRDefault="006D44E6">
            <w:pPr>
              <w:spacing w:line="400" w:lineRule="exact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:rsidR="006D44E6" w:rsidRDefault="006D44E6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電話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 xml:space="preserve">　　　　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―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 xml:space="preserve">　　　　</w:t>
            </w:r>
          </w:p>
        </w:tc>
      </w:tr>
    </w:tbl>
    <w:p w:rsidR="006D44E6" w:rsidRDefault="006D44E6" w:rsidP="006D44E6">
      <w:pPr>
        <w:spacing w:line="200" w:lineRule="exact"/>
        <w:rPr>
          <w:rFonts w:ascii="ＭＳ 明朝" w:eastAsia="ＭＳ 明朝" w:hAnsi="Century" w:cs="Times New Roman"/>
          <w:color w:val="000000"/>
          <w:szCs w:val="21"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3334"/>
        <w:gridCol w:w="4466"/>
      </w:tblGrid>
      <w:tr w:rsidR="006D44E6" w:rsidTr="004852A5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60" w:lineRule="exact"/>
              <w:ind w:left="51" w:right="-1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消防法又は京都市火災予防条例に基づいて，次の防火対象物に以下のとおり消防用設備等（特殊消防用設備等）を設置します。</w:t>
            </w:r>
          </w:p>
        </w:tc>
      </w:tr>
      <w:tr w:rsidR="004852A5" w:rsidTr="004852A5">
        <w:trPr>
          <w:cantSplit/>
          <w:trHeight w:val="283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44E6" w:rsidRDefault="006D44E6">
            <w:pPr>
              <w:spacing w:line="280" w:lineRule="exact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D44E6">
              <w:rPr>
                <w:rFonts w:ascii="Century" w:eastAsia="ＭＳ 明朝" w:hAnsi="Century" w:cs="Times New Roman" w:hint="eastAsia"/>
                <w:color w:val="000000"/>
                <w:spacing w:val="131"/>
                <w:kern w:val="0"/>
                <w:szCs w:val="24"/>
                <w:fitText w:val="2100" w:id="-1937010678"/>
              </w:rPr>
              <w:t>防火対象</w:t>
            </w:r>
            <w:r w:rsidRPr="006D44E6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2100" w:id="-1937010678"/>
              </w:rPr>
              <w:t>物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D44E6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840" w:id="-1937010677"/>
              </w:rPr>
              <w:t>所在</w:t>
            </w:r>
            <w:r w:rsidRPr="006D44E6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840" w:id="-1937010677"/>
              </w:rPr>
              <w:t>地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Times New Roman"/>
                <w:color w:val="000000"/>
                <w:spacing w:val="105"/>
                <w:kern w:val="0"/>
                <w:szCs w:val="24"/>
              </w:rPr>
            </w:pPr>
          </w:p>
        </w:tc>
      </w:tr>
      <w:tr w:rsidR="006D44E6" w:rsidTr="004852A5">
        <w:trPr>
          <w:cantSplit/>
          <w:trHeight w:val="283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Times New Roman"/>
                <w:color w:val="000000"/>
                <w:spacing w:val="105"/>
                <w:kern w:val="0"/>
                <w:szCs w:val="24"/>
              </w:rPr>
            </w:pPr>
          </w:p>
        </w:tc>
      </w:tr>
      <w:tr w:rsidR="006D44E6" w:rsidTr="004852A5">
        <w:trPr>
          <w:cantSplit/>
          <w:trHeight w:val="283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用途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Times New Roman"/>
                <w:color w:val="000000"/>
                <w:spacing w:val="105"/>
                <w:kern w:val="0"/>
                <w:szCs w:val="24"/>
              </w:rPr>
            </w:pPr>
          </w:p>
        </w:tc>
      </w:tr>
      <w:tr w:rsidR="006D44E6" w:rsidTr="004852A5">
        <w:trPr>
          <w:cantSplit/>
          <w:trHeight w:val="2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規模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地上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階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地下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階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延べ面積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平方メートル</w:t>
            </w:r>
          </w:p>
        </w:tc>
      </w:tr>
      <w:tr w:rsidR="006D44E6" w:rsidTr="004852A5">
        <w:trPr>
          <w:cantSplit/>
          <w:trHeight w:val="2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16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D44E6" w:rsidTr="004852A5">
        <w:trPr>
          <w:cantSplit/>
          <w:trHeight w:val="34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構造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□鉄筋コンクリート　□鉄骨　□木　□その他（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　　　　　　　　　　　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</w:tc>
      </w:tr>
      <w:tr w:rsidR="006D44E6" w:rsidTr="004852A5">
        <w:trPr>
          <w:cantSplit/>
          <w:trHeight w:val="34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D44E6">
              <w:rPr>
                <w:rFonts w:ascii="Century" w:eastAsia="ＭＳ 明朝" w:hAnsi="Century" w:cs="Times New Roman" w:hint="eastAsia"/>
                <w:color w:val="000000"/>
                <w:w w:val="80"/>
                <w:kern w:val="0"/>
                <w:szCs w:val="24"/>
                <w:fitText w:val="840" w:id="-1937010676"/>
              </w:rPr>
              <w:t>主要構造部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□耐火構造　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□準耐火構造等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□その他</w:t>
            </w:r>
          </w:p>
        </w:tc>
      </w:tr>
      <w:tr w:rsidR="004852A5" w:rsidTr="004852A5">
        <w:trPr>
          <w:cantSplit/>
          <w:trHeight w:val="34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4852A5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840" w:id="-1936979456"/>
              </w:rPr>
              <w:t>令８区画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D44E6" w:rsidRDefault="006D44E6">
            <w:pPr>
              <w:widowControl/>
              <w:spacing w:line="28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□有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  <w:vertAlign w:val="superscript"/>
              </w:rPr>
              <w:t>*１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□無</w:t>
            </w:r>
            <w:r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　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spacing w:line="28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*１</w:t>
            </w:r>
            <w:r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区画（防火対象物）ごとに本計画書を作成</w:t>
            </w:r>
            <w:r>
              <w:rPr>
                <w:rFonts w:ascii="Century" w:eastAsia="ＭＳ 明朝" w:hAnsi="Century" w:cs="Times New Roman" w:hint="eastAsia"/>
                <w:color w:val="000000"/>
                <w:spacing w:val="-6"/>
                <w:sz w:val="16"/>
                <w:szCs w:val="16"/>
              </w:rPr>
              <w:t>してください。</w:t>
            </w:r>
          </w:p>
        </w:tc>
      </w:tr>
      <w:tr w:rsidR="004852A5" w:rsidTr="004852A5">
        <w:trPr>
          <w:cantSplit/>
          <w:trHeight w:val="20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4852A5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840" w:id="-1937010675"/>
              </w:rPr>
              <w:t>無窓</w:t>
            </w:r>
            <w:r w:rsidRPr="004852A5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840" w:id="-1937010675"/>
              </w:rPr>
              <w:t>階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D44E6" w:rsidRDefault="006D44E6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pacing w:val="-10"/>
                <w:szCs w:val="24"/>
              </w:rPr>
              <w:t>全ての階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pacing w:val="-10"/>
                <w:szCs w:val="24"/>
              </w:rPr>
              <w:t>一部の階</w:t>
            </w:r>
            <w:r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*２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  <w:vertAlign w:val="superscript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□無</w:t>
            </w:r>
            <w:r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*３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spacing w:line="200" w:lineRule="exact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*２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無窓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階以外の階の有無窓判定書を添付してください。</w:t>
            </w:r>
          </w:p>
          <w:p w:rsidR="006D44E6" w:rsidRDefault="006D44E6">
            <w:pPr>
              <w:widowControl/>
              <w:spacing w:line="20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*３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全て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の階の有無窓判定書を添付してください。</w:t>
            </w:r>
          </w:p>
        </w:tc>
      </w:tr>
      <w:tr w:rsidR="004852A5" w:rsidTr="004852A5">
        <w:trPr>
          <w:cantSplit/>
          <w:trHeight w:val="3742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44E6" w:rsidRDefault="006D44E6">
            <w:pPr>
              <w:spacing w:line="280" w:lineRule="exact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pacing w:val="-12"/>
                <w:szCs w:val="24"/>
              </w:rPr>
            </w:pPr>
            <w:r w:rsidRPr="006D44E6">
              <w:rPr>
                <w:rFonts w:ascii="Century" w:eastAsia="ＭＳ 明朝" w:hAnsi="Century" w:cs="Times New Roman" w:hint="eastAsia"/>
                <w:color w:val="000000"/>
                <w:spacing w:val="63"/>
                <w:kern w:val="0"/>
                <w:szCs w:val="24"/>
                <w:fitText w:val="5250" w:id="-1937010674"/>
              </w:rPr>
              <w:t>消防用設備等又は特殊消防用設備</w:t>
            </w:r>
            <w:r w:rsidRPr="006D44E6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5250" w:id="-1937010674"/>
              </w:rPr>
              <w:t>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000000"/>
                <w:spacing w:val="-12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設　置</w:t>
            </w:r>
          </w:p>
        </w:tc>
        <w:tc>
          <w:tcPr>
            <w:tcW w:w="4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□消火器</w:t>
            </w:r>
            <w:r w:rsidR="004852A5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　　　　　　　　　　　　　　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□屋内消火栓設備（　　　　　　　　　　　　　　　　　　　　　　　　　　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□スプリンクラー設備（　　　　　　　　　　　　　　　　　　　　　　　　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□水噴霧消火設備等（　　　　　　　　　　　　　　　　　　　　　　　　　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□自動火災報知設備（　　　　　　　　　　　　　　　　　　　　　　　　　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□消防機関へ通報する火災報知設備（　　　　　　　　　　　　　　　　　　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□非常警報設備（　　　　　　　　　　　　　　　　　　　　　　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  <w:p w:rsidR="006D44E6" w:rsidRDefault="006D44E6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□避難器具（　　　　　　　　　　　　　　　　　　　　　　　　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  <w:p w:rsidR="006D44E6" w:rsidRDefault="006D44E6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□誘導灯（　　　　　　　　　　　　　　　　　　　　　　　　　　　　　　）</w:t>
            </w:r>
          </w:p>
          <w:p w:rsidR="006D44E6" w:rsidRDefault="006D44E6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□連結送水管（　　　　　　　　　　　　　　　　　　　　　　　　　　　　）</w:t>
            </w:r>
          </w:p>
          <w:p w:rsidR="006D44E6" w:rsidRDefault="006D44E6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□火炎伝送防止自動消火装置（　　　　　　　　　　　　　　　　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□その他（　　　　　　　　　　　　　　　　　　　　　　　　　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）</w:t>
            </w:r>
          </w:p>
          <w:p w:rsidR="006D44E6" w:rsidRDefault="006D44E6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□消防法施行令第２９条の４に係る申請（予定を含む。）</w:t>
            </w:r>
          </w:p>
          <w:p w:rsidR="006D44E6" w:rsidRDefault="006D44E6">
            <w:pPr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6D44E6" w:rsidTr="004852A5">
        <w:trPr>
          <w:cantSplit/>
          <w:trHeight w:val="2268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pacing w:val="-12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 w:rsidP="004852A5">
            <w:pPr>
              <w:spacing w:line="240" w:lineRule="exact"/>
              <w:ind w:rightChars="7" w:right="15"/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緩和又は免除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spacing w:line="260" w:lineRule="exact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□屋内消火栓設備</w:t>
            </w:r>
          </w:p>
          <w:p w:rsidR="006D44E6" w:rsidRDefault="006D44E6">
            <w:pPr>
              <w:spacing w:line="260" w:lineRule="exact"/>
              <w:ind w:leftChars="100" w:left="210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Verdana" w:eastAsia="ＭＳ 明朝" w:hAnsi="Verdana" w:cs="Times New Roman" w:hint="eastAsia"/>
                <w:szCs w:val="24"/>
              </w:rPr>
              <w:t>□消防法施行令第１１条第２項</w:t>
            </w:r>
          </w:p>
          <w:p w:rsidR="006D44E6" w:rsidRDefault="006D44E6">
            <w:pPr>
              <w:spacing w:line="260" w:lineRule="exact"/>
              <w:ind w:leftChars="100" w:left="210"/>
              <w:jc w:val="lef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Verdana" w:eastAsia="ＭＳ 明朝" w:hAnsi="Verdana" w:cs="Times New Roman" w:hint="eastAsia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京都市火災予防条例第３８条第１項第２号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ただし書</w:t>
            </w:r>
          </w:p>
          <w:p w:rsidR="006D44E6" w:rsidRDefault="006D44E6">
            <w:pPr>
              <w:spacing w:line="260" w:lineRule="exact"/>
              <w:ind w:leftChars="100" w:left="210"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Verdana" w:eastAsia="ＭＳ 明朝" w:hAnsi="Verdana" w:cs="Times New Roman" w:hint="eastAsia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京都市火災予防条例第３８条第２項</w:t>
            </w:r>
          </w:p>
          <w:p w:rsidR="006D44E6" w:rsidRDefault="006D44E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□スプリンクラー設備</w:t>
            </w:r>
          </w:p>
          <w:p w:rsidR="006D44E6" w:rsidRDefault="006D44E6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□消防法施行規則第１２条の２</w:t>
            </w:r>
          </w:p>
          <w:p w:rsidR="006D44E6" w:rsidRDefault="006D44E6">
            <w:pPr>
              <w:spacing w:line="260" w:lineRule="exact"/>
              <w:ind w:leftChars="100" w:left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□消防法施行規則第１３条</w:t>
            </w:r>
          </w:p>
          <w:p w:rsidR="006D44E6" w:rsidRDefault="006D44E6">
            <w:pPr>
              <w:spacing w:line="260" w:lineRule="exac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□避難器具（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消防法施行規則第２６条）</w:t>
            </w:r>
          </w:p>
          <w:p w:rsidR="006D44E6" w:rsidRDefault="006D44E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□消防機関へ通報する火災報知設備</w:t>
            </w:r>
          </w:p>
          <w:p w:rsidR="006D44E6" w:rsidRDefault="006D44E6">
            <w:pPr>
              <w:spacing w:line="260" w:lineRule="exact"/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消防法施行令第２３条第１項ただし書</w:t>
            </w:r>
          </w:p>
          <w:p w:rsidR="006D44E6" w:rsidRDefault="006D44E6">
            <w:pPr>
              <w:spacing w:line="260" w:lineRule="exact"/>
              <w:ind w:leftChars="100" w:left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消防法施行令第２３条第３項</w:t>
            </w:r>
          </w:p>
          <w:p w:rsidR="006D44E6" w:rsidRDefault="006D44E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□その他（　　　　　　　　　　　　　　　　　　　　　　　　　　　　　　）</w:t>
            </w:r>
          </w:p>
        </w:tc>
      </w:tr>
      <w:tr w:rsidR="006D44E6" w:rsidTr="004852A5">
        <w:trPr>
          <w:trHeight w:val="20"/>
          <w:jc w:val="center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 w:rsidP="004852A5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0B75E6">
              <w:rPr>
                <w:rFonts w:ascii="Century" w:eastAsia="ＭＳ 明朝" w:hAnsi="Century" w:cs="Times New Roman" w:hint="eastAsia"/>
                <w:color w:val="000000"/>
                <w:spacing w:val="3"/>
                <w:w w:val="93"/>
                <w:kern w:val="0"/>
                <w:szCs w:val="24"/>
                <w:fitText w:val="1183" w:id="-1936979712"/>
              </w:rPr>
              <w:t>※令別表用</w:t>
            </w:r>
            <w:r w:rsidRPr="000B75E6">
              <w:rPr>
                <w:rFonts w:ascii="Century" w:eastAsia="ＭＳ 明朝" w:hAnsi="Century" w:cs="Times New Roman" w:hint="eastAsia"/>
                <w:color w:val="000000"/>
                <w:spacing w:val="-5"/>
                <w:w w:val="93"/>
                <w:kern w:val="0"/>
                <w:szCs w:val="24"/>
                <w:fitText w:val="1183" w:id="-1936979712"/>
              </w:rPr>
              <w:t>途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6D44E6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（　　　）項　　（　　　　　．　　　　</w:t>
            </w:r>
            <w:proofErr w:type="gramStart"/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．</w:t>
            </w:r>
            <w:proofErr w:type="gramEnd"/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　</w:t>
            </w:r>
            <w:proofErr w:type="gramStart"/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．</w:t>
            </w:r>
            <w:proofErr w:type="gramEnd"/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　</w:t>
            </w:r>
            <w:proofErr w:type="gramStart"/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．</w:t>
            </w:r>
            <w:proofErr w:type="gramEnd"/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　）</w:t>
            </w:r>
          </w:p>
        </w:tc>
      </w:tr>
      <w:tr w:rsidR="006D44E6" w:rsidTr="004852A5">
        <w:trPr>
          <w:trHeight w:val="20"/>
          <w:jc w:val="center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E6" w:rsidRDefault="004852A5" w:rsidP="004852A5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※</w:t>
            </w:r>
            <w:r w:rsidR="006D44E6" w:rsidRPr="004852A5">
              <w:rPr>
                <w:rFonts w:ascii="Century" w:eastAsia="ＭＳ 明朝" w:hAnsi="Century" w:cs="Times New Roman" w:hint="eastAsia"/>
                <w:color w:val="000000"/>
                <w:spacing w:val="262"/>
                <w:kern w:val="0"/>
                <w:szCs w:val="24"/>
                <w:fitText w:val="945" w:id="-1936979968"/>
              </w:rPr>
              <w:t>備</w:t>
            </w:r>
            <w:r w:rsidR="006D44E6" w:rsidRPr="004852A5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945" w:id="-1936979968"/>
              </w:rPr>
              <w:t>考</w:t>
            </w: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6" w:rsidRDefault="006D44E6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6D44E6" w:rsidRDefault="006D44E6" w:rsidP="006D44E6">
      <w:pPr>
        <w:spacing w:beforeLines="20" w:before="48" w:line="200" w:lineRule="exact"/>
        <w:ind w:leftChars="50" w:left="465" w:hangingChars="200" w:hanging="360"/>
        <w:rPr>
          <w:rFonts w:ascii="ＭＳ 明朝" w:eastAsia="ＭＳ 明朝" w:hAnsi="Century" w:cs="Times New Roman"/>
          <w:color w:val="000000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注１　本計画書は，消防法第７条の規定に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定める消防長等の同意を与えるに当たり，消防法第１７条各項の規定に適合することの確認に必要な図書です。必ず記入要領を参照し，適正に記入してください。</w:t>
      </w:r>
    </w:p>
    <w:p w:rsidR="006D44E6" w:rsidRDefault="006D44E6" w:rsidP="006D44E6">
      <w:pPr>
        <w:spacing w:line="200" w:lineRule="exact"/>
        <w:ind w:firstLineChars="150" w:firstLine="270"/>
        <w:rPr>
          <w:rFonts w:ascii="ＭＳ 明朝" w:eastAsia="ＭＳ 明朝" w:hAnsi="Century" w:cs="Times New Roman"/>
          <w:color w:val="2F5496"/>
          <w:sz w:val="18"/>
          <w:szCs w:val="1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２　該当する□に，レ印を記入してください。</w:t>
      </w:r>
    </w:p>
    <w:p w:rsidR="00D72C03" w:rsidRPr="004852A5" w:rsidRDefault="006D44E6" w:rsidP="004852A5">
      <w:pPr>
        <w:spacing w:line="200" w:lineRule="exact"/>
        <w:ind w:firstLineChars="150" w:firstLine="270"/>
        <w:rPr>
          <w:rFonts w:hint="eastAsia"/>
        </w:rPr>
      </w:pP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３　※印の欄は，記入しないでくださ</w:t>
      </w:r>
      <w:r>
        <w:rPr>
          <w:rFonts w:ascii="Century" w:eastAsia="ＭＳ 明朝" w:hAnsi="Century" w:cs="Times New Roman" w:hint="eastAsia"/>
          <w:color w:val="000000"/>
          <w:sz w:val="18"/>
          <w:szCs w:val="18"/>
        </w:rPr>
        <w:t>い</w:t>
      </w:r>
    </w:p>
    <w:sectPr w:rsidR="00D72C03" w:rsidRPr="004852A5" w:rsidSect="004852A5">
      <w:pgSz w:w="11906" w:h="16838"/>
      <w:pgMar w:top="1418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E6" w:rsidRDefault="000B75E6" w:rsidP="00973C13">
      <w:r>
        <w:separator/>
      </w:r>
    </w:p>
  </w:endnote>
  <w:endnote w:type="continuationSeparator" w:id="0">
    <w:p w:rsidR="000B75E6" w:rsidRDefault="000B75E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E6" w:rsidRDefault="000B75E6" w:rsidP="00973C13">
      <w:r>
        <w:separator/>
      </w:r>
    </w:p>
  </w:footnote>
  <w:footnote w:type="continuationSeparator" w:id="0">
    <w:p w:rsidR="000B75E6" w:rsidRDefault="000B75E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6"/>
    <w:rsid w:val="000B75E6"/>
    <w:rsid w:val="002E7789"/>
    <w:rsid w:val="004852A5"/>
    <w:rsid w:val="006D44E6"/>
    <w:rsid w:val="007F1299"/>
    <w:rsid w:val="00973C13"/>
    <w:rsid w:val="009B2953"/>
    <w:rsid w:val="009E4A04"/>
    <w:rsid w:val="00D46ECB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C30D9"/>
  <w15:chartTrackingRefBased/>
  <w15:docId w15:val="{E424FF78-959E-4E93-843A-09850F0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6D44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44E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D4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6D44E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6D44E6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6D44E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6D44E6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6D44E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6D44E6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D44E6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6D44E6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D44E6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D44E6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6D44E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6D44E6"/>
    <w:rPr>
      <w:sz w:val="18"/>
    </w:rPr>
  </w:style>
  <w:style w:type="table" w:styleId="af5">
    <w:name w:val="Table Grid"/>
    <w:basedOn w:val="a1"/>
    <w:uiPriority w:val="39"/>
    <w:rsid w:val="006D44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2020-12-17T05:16:00Z</dcterms:created>
  <dcterms:modified xsi:type="dcterms:W3CDTF">2020-12-17T07:14:00Z</dcterms:modified>
</cp:coreProperties>
</file>